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360"/>
      </w:tblGrid>
      <w:tr w:rsidR="007641D1" w:rsidRPr="008E69BC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7641D1" w:rsidRPr="008E69BC" w:rsidRDefault="007641D1" w:rsidP="007641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7641D1" w:rsidRPr="008E69BC" w:rsidRDefault="007641D1" w:rsidP="007641D1">
            <w:pPr>
              <w:spacing w:line="1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1D1" w:rsidRPr="008E69BC" w:rsidRDefault="007641D1" w:rsidP="007641D1">
            <w:pPr>
              <w:spacing w:line="1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41D1" w:rsidRPr="008E69BC" w:rsidRDefault="007641D1" w:rsidP="007641D1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94E9A" w:rsidRPr="008E69BC" w:rsidRDefault="00C94E9A" w:rsidP="007641D1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7"/>
        <w:gridCol w:w="3544"/>
        <w:gridCol w:w="2891"/>
        <w:gridCol w:w="1220"/>
      </w:tblGrid>
      <w:tr w:rsidR="001D2B8C" w:rsidRPr="008E69BC" w:rsidTr="00781D57">
        <w:tc>
          <w:tcPr>
            <w:tcW w:w="3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1D2B8C" w:rsidRPr="008E69BC" w:rsidRDefault="001D2B8C" w:rsidP="001D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1D2B8C" w:rsidRPr="008E69BC" w:rsidRDefault="00966267" w:rsidP="001D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9BC">
              <w:rPr>
                <w:rFonts w:ascii="Arial" w:hAnsi="Arial" w:cs="Arial"/>
                <w:b/>
                <w:sz w:val="20"/>
                <w:szCs w:val="20"/>
              </w:rPr>
              <w:t>PLANO</w:t>
            </w:r>
            <w:r w:rsidR="001D2B8C" w:rsidRPr="008E69BC">
              <w:rPr>
                <w:rFonts w:ascii="Arial" w:hAnsi="Arial" w:cs="Arial"/>
                <w:b/>
                <w:sz w:val="20"/>
                <w:szCs w:val="20"/>
              </w:rPr>
              <w:t xml:space="preserve"> DE ENSINO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1D2B8C" w:rsidRPr="008E69BC" w:rsidRDefault="001D2B8C" w:rsidP="001D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8C" w:rsidRPr="008E69BC" w:rsidTr="00781D57"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</w:tcPr>
          <w:p w:rsidR="001D2B8C" w:rsidRPr="008E69BC" w:rsidRDefault="001D2B8C" w:rsidP="001D2B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9BC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78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B8C" w:rsidRPr="008E69BC" w:rsidRDefault="001D2B8C" w:rsidP="001D2B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9B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2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D2B8C" w:rsidRPr="008E69BC" w:rsidRDefault="008C00AD" w:rsidP="001D2B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</w:tr>
      <w:tr w:rsidR="001D2B8C" w:rsidRPr="008E69BC" w:rsidTr="00781D57"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</w:tcPr>
          <w:p w:rsidR="001D2B8C" w:rsidRPr="008E69BC" w:rsidRDefault="00F73950" w:rsidP="00C022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3950">
              <w:rPr>
                <w:rFonts w:ascii="Arial" w:hAnsi="Arial" w:cs="Arial"/>
                <w:b/>
                <w:color w:val="000000"/>
                <w:sz w:val="20"/>
                <w:szCs w:val="20"/>
              </w:rPr>
              <w:t>OCE410027</w:t>
            </w:r>
          </w:p>
        </w:tc>
        <w:tc>
          <w:tcPr>
            <w:tcW w:w="78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B8C" w:rsidRPr="008C00AD" w:rsidRDefault="003866F8" w:rsidP="000B7B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Tópicos E</w:t>
            </w:r>
            <w:r w:rsidR="00B33D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speciais </w:t>
            </w:r>
            <w:r w:rsidR="00AA6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="00B33D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B7BAB">
              <w:rPr>
                <w:rFonts w:ascii="Arial" w:hAnsi="Arial" w:cs="Arial"/>
                <w:b/>
                <w:color w:val="000000"/>
                <w:sz w:val="20"/>
                <w:szCs w:val="20"/>
              </w:rPr>
              <w:t>Fundamentos de Métodos Numéricos em Mecânica dos Fluidos</w:t>
            </w:r>
          </w:p>
        </w:tc>
        <w:tc>
          <w:tcPr>
            <w:tcW w:w="12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C00AD" w:rsidRPr="006D2EC0" w:rsidRDefault="00D71386" w:rsidP="008C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</w:tr>
    </w:tbl>
    <w:p w:rsidR="001D2B8C" w:rsidRPr="008E69BC" w:rsidRDefault="001D2B8C" w:rsidP="001D2B8C">
      <w:pPr>
        <w:rPr>
          <w:rFonts w:ascii="Arial" w:hAnsi="Arial" w:cs="Arial"/>
          <w:sz w:val="20"/>
          <w:szCs w:val="20"/>
        </w:rPr>
      </w:pPr>
    </w:p>
    <w:p w:rsidR="00C94E9A" w:rsidRPr="008E69BC" w:rsidRDefault="00C94E9A" w:rsidP="001D2B8C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072"/>
      </w:tblGrid>
      <w:tr w:rsidR="001D2B8C" w:rsidRPr="008E69BC" w:rsidTr="00AA3588"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:rsidR="001D2B8C" w:rsidRPr="008E69BC" w:rsidRDefault="001D2B8C" w:rsidP="001D2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9B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:rsidR="001D2B8C" w:rsidRPr="008E69BC" w:rsidRDefault="000B7BAB" w:rsidP="000B7B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>Introduzir os</w:t>
            </w:r>
            <w:r w:rsidRPr="009B632C">
              <w:t xml:space="preserve"> fundamentos gerais dos métodos numéricos para resolução de problemas de escoamentos de fluidos, com enfoque </w:t>
            </w:r>
            <w:proofErr w:type="gramStart"/>
            <w:r w:rsidRPr="009B632C">
              <w:t>no Métodos</w:t>
            </w:r>
            <w:proofErr w:type="gramEnd"/>
            <w:r w:rsidRPr="009B632C">
              <w:t xml:space="preserve"> de Volumes Finitos</w:t>
            </w:r>
          </w:p>
        </w:tc>
      </w:tr>
    </w:tbl>
    <w:p w:rsidR="001D2B8C" w:rsidRPr="008E69BC" w:rsidRDefault="001D2B8C" w:rsidP="001D2B8C">
      <w:pPr>
        <w:rPr>
          <w:rFonts w:ascii="Arial" w:hAnsi="Arial" w:cs="Arial"/>
          <w:sz w:val="20"/>
          <w:szCs w:val="20"/>
        </w:rPr>
      </w:pPr>
    </w:p>
    <w:p w:rsidR="00C94E9A" w:rsidRPr="008E69BC" w:rsidRDefault="00C94E9A" w:rsidP="001D2B8C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072"/>
      </w:tblGrid>
      <w:tr w:rsidR="001D2B8C" w:rsidRPr="00800197" w:rsidTr="00AA3588"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:rsidR="001D2B8C" w:rsidRPr="00800197" w:rsidRDefault="001D2B8C" w:rsidP="001D2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197">
              <w:rPr>
                <w:rFonts w:ascii="Arial" w:hAnsi="Arial" w:cs="Arial"/>
                <w:color w:val="000000"/>
                <w:sz w:val="20"/>
                <w:szCs w:val="20"/>
              </w:rPr>
              <w:t>EMENTA: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:rsidR="001D2B8C" w:rsidRPr="00800197" w:rsidRDefault="00485334" w:rsidP="0048533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Classes de métodos disponíveis</w:t>
            </w:r>
            <w:r w:rsidR="000B7BAB" w:rsidRPr="009B632C">
              <w:t xml:space="preserve">; Dedução das equações de conservação com enfoque para aplicação em métodos numéricos; Classificação das equações de conservação: Problemas elípticos, parabólicos e hiperbólicos. Aspectos Matemáticos das Equações de Conservação; Visão geral dos Métodos Numéricos para resolução de </w:t>
            </w:r>
            <w:proofErr w:type="spellStart"/>
            <w:r w:rsidR="000B7BAB" w:rsidRPr="009B632C">
              <w:t>EDPs</w:t>
            </w:r>
            <w:proofErr w:type="spellEnd"/>
            <w:r w:rsidR="000B7BAB" w:rsidRPr="009B632C">
              <w:t xml:space="preserve">; </w:t>
            </w:r>
            <w:r w:rsidR="000B7BAB" w:rsidRPr="009B632C">
              <w:rPr>
                <w:rFonts w:eastAsia="SimSun"/>
                <w:lang w:eastAsia="zh-CN"/>
              </w:rPr>
              <w:t xml:space="preserve">Representação em Diferenças Finitas; </w:t>
            </w:r>
            <w:r w:rsidR="000B7BAB" w:rsidRPr="009B632C">
              <w:t xml:space="preserve">Métodos de Volumes finitos; </w:t>
            </w:r>
          </w:p>
        </w:tc>
      </w:tr>
    </w:tbl>
    <w:p w:rsidR="001D2B8C" w:rsidRPr="00800197" w:rsidRDefault="001D2B8C" w:rsidP="001D2B8C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2053"/>
        <w:gridCol w:w="1758"/>
        <w:gridCol w:w="5472"/>
      </w:tblGrid>
      <w:tr w:rsidR="00A46308" w:rsidRPr="008E69BC" w:rsidTr="00A46308">
        <w:trPr>
          <w:cantSplit/>
          <w:trHeight w:val="252"/>
        </w:trPr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46308" w:rsidRPr="008E69BC" w:rsidRDefault="00A46308" w:rsidP="009662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9BC">
              <w:rPr>
                <w:rFonts w:ascii="Arial" w:hAnsi="Arial" w:cs="Arial"/>
                <w:b/>
                <w:bCs/>
                <w:sz w:val="20"/>
                <w:szCs w:val="20"/>
              </w:rPr>
              <w:t>PROFESSOR RESPONSÁVEL: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6308" w:rsidRPr="008E69BC" w:rsidRDefault="00485334" w:rsidP="002E67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Emilio E. Paladino</w:t>
            </w:r>
          </w:p>
        </w:tc>
      </w:tr>
      <w:tr w:rsidR="00A46308" w:rsidRPr="008E69BC" w:rsidTr="00A4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6308" w:rsidRPr="008E69BC" w:rsidRDefault="00A46308" w:rsidP="009662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9BC">
              <w:rPr>
                <w:rFonts w:ascii="Arial" w:hAnsi="Arial" w:cs="Arial"/>
                <w:b/>
                <w:bCs/>
                <w:sz w:val="20"/>
                <w:szCs w:val="20"/>
              </w:rPr>
              <w:t>Turma</w:t>
            </w:r>
          </w:p>
        </w:tc>
        <w:tc>
          <w:tcPr>
            <w:tcW w:w="38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308" w:rsidRPr="008E69BC" w:rsidRDefault="008C00AD" w:rsidP="009662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Nível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6308" w:rsidRPr="008E69BC" w:rsidRDefault="00A46308" w:rsidP="009662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9BC">
              <w:rPr>
                <w:rFonts w:ascii="Arial" w:hAnsi="Arial" w:cs="Arial"/>
                <w:b/>
                <w:bCs/>
                <w:sz w:val="20"/>
                <w:szCs w:val="20"/>
              </w:rPr>
              <w:t>Horário</w:t>
            </w:r>
          </w:p>
        </w:tc>
      </w:tr>
      <w:tr w:rsidR="00A46308" w:rsidRPr="008E69BC" w:rsidTr="008C0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6308" w:rsidRPr="008E69BC" w:rsidRDefault="0071587B" w:rsidP="00966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UNICA</w:t>
            </w:r>
          </w:p>
        </w:tc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308" w:rsidRPr="008E69BC" w:rsidRDefault="008C00AD" w:rsidP="00966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Mestrado / Pós-Graduação em Oceanografia</w:t>
            </w:r>
          </w:p>
        </w:tc>
        <w:tc>
          <w:tcPr>
            <w:tcW w:w="54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6308" w:rsidRDefault="008E2C07" w:rsidP="00800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Terças e quarta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 18:00)</w:t>
            </w:r>
          </w:p>
          <w:p w:rsidR="0017031C" w:rsidRDefault="0017031C" w:rsidP="00800197">
            <w:pPr>
              <w:jc w:val="both"/>
              <w:rPr>
                <w:rFonts w:ascii="Calibri" w:hAnsi="Calibri" w:cs="Calibri"/>
                <w:color w:val="1F497D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shd w:val="clear" w:color="auto" w:fill="FFFFFF"/>
              </w:rPr>
              <w:t xml:space="preserve">Sala de aula da </w:t>
            </w:r>
            <w:r w:rsidR="0071587B">
              <w:rPr>
                <w:rFonts w:ascii="Calibri" w:hAnsi="Calibri" w:cs="Calibri"/>
                <w:color w:val="1F497D"/>
                <w:sz w:val="20"/>
                <w:szCs w:val="20"/>
                <w:shd w:val="clear" w:color="auto" w:fill="FFFFFF"/>
              </w:rPr>
              <w:t>Fundação</w:t>
            </w:r>
            <w:r>
              <w:rPr>
                <w:rFonts w:ascii="Calibri" w:hAnsi="Calibri" w:cs="Calibri"/>
                <w:color w:val="1F497D"/>
                <w:sz w:val="20"/>
                <w:szCs w:val="20"/>
                <w:shd w:val="clear" w:color="auto" w:fill="FFFFFF"/>
              </w:rPr>
              <w:t xml:space="preserve"> CERTI</w:t>
            </w:r>
          </w:p>
          <w:p w:rsidR="0017031C" w:rsidRPr="008E69BC" w:rsidRDefault="0017031C" w:rsidP="00136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shd w:val="clear" w:color="auto" w:fill="FFFFFF"/>
              </w:rPr>
              <w:t>Inicio 1</w:t>
            </w:r>
            <w:r w:rsidR="00136772">
              <w:rPr>
                <w:rFonts w:ascii="Calibri" w:hAnsi="Calibri" w:cs="Calibri"/>
                <w:color w:val="1F497D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Calibri" w:hAnsi="Calibri" w:cs="Calibri"/>
                <w:color w:val="1F497D"/>
                <w:sz w:val="20"/>
                <w:szCs w:val="20"/>
                <w:shd w:val="clear" w:color="auto" w:fill="FFFFFF"/>
              </w:rPr>
              <w:t>/05</w:t>
            </w:r>
          </w:p>
        </w:tc>
      </w:tr>
    </w:tbl>
    <w:p w:rsidR="00C94E9A" w:rsidRPr="008E69BC" w:rsidRDefault="00C94E9A" w:rsidP="001D2B8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544"/>
        <w:gridCol w:w="4111"/>
      </w:tblGrid>
      <w:tr w:rsidR="001D2B8C" w:rsidRPr="008E69BC" w:rsidTr="00781D57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1D2B8C" w:rsidRPr="008E69BC" w:rsidRDefault="001D2B8C" w:rsidP="001D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1D2B8C" w:rsidRPr="008E69BC" w:rsidRDefault="001D2B8C" w:rsidP="001D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9BC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1D2B8C" w:rsidRPr="008E69BC" w:rsidRDefault="001D2B8C" w:rsidP="001D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968" w:rsidRPr="008E69BC" w:rsidRDefault="00AA0968" w:rsidP="001D2B8C">
      <w:pPr>
        <w:tabs>
          <w:tab w:val="left" w:pos="5245"/>
        </w:tabs>
        <w:ind w:left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AA09CB" w:rsidRPr="00030C66" w:rsidRDefault="00AA09CB" w:rsidP="0010120B">
      <w:pPr>
        <w:pStyle w:val="PargrafodaLista"/>
        <w:numPr>
          <w:ilvl w:val="0"/>
          <w:numId w:val="7"/>
        </w:numPr>
        <w:tabs>
          <w:tab w:val="left" w:pos="5245"/>
        </w:tabs>
        <w:jc w:val="both"/>
        <w:rPr>
          <w:rFonts w:ascii="Arial" w:hAnsi="Arial" w:cs="Arial"/>
          <w:b/>
          <w:sz w:val="20"/>
          <w:szCs w:val="20"/>
        </w:rPr>
      </w:pPr>
      <w:r w:rsidRPr="00030C66">
        <w:rPr>
          <w:rFonts w:ascii="Arial" w:hAnsi="Arial" w:cs="Arial"/>
          <w:b/>
          <w:sz w:val="20"/>
          <w:szCs w:val="20"/>
        </w:rPr>
        <w:t>Introdução</w:t>
      </w:r>
      <w:r w:rsidR="00841670" w:rsidRPr="00030C66">
        <w:rPr>
          <w:rFonts w:ascii="Arial" w:hAnsi="Arial" w:cs="Arial"/>
          <w:b/>
          <w:sz w:val="20"/>
          <w:szCs w:val="20"/>
        </w:rPr>
        <w:t xml:space="preserve"> (4 h)</w:t>
      </w:r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>Classes de métodos disponíveis;</w:t>
      </w:r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>Aplicações de CFD. Possibilidades e limitações dos métodos.</w:t>
      </w:r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 xml:space="preserve">Dedução das equações de conservação com enfoque para aplicação em métodos numéricos; </w:t>
      </w:r>
    </w:p>
    <w:p w:rsidR="00E21F67" w:rsidRPr="0010120B" w:rsidRDefault="00AA09CB" w:rsidP="00E21F67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>Problemas elípticos, parabólicos e hiperbólicos.</w:t>
      </w:r>
      <w:r w:rsidR="00E21F67" w:rsidRPr="00E21F67">
        <w:rPr>
          <w:rFonts w:ascii="Arial" w:hAnsi="Arial" w:cs="Arial"/>
          <w:sz w:val="20"/>
          <w:szCs w:val="20"/>
        </w:rPr>
        <w:t xml:space="preserve"> </w:t>
      </w:r>
      <w:r w:rsidR="00E21F67" w:rsidRPr="0010120B">
        <w:rPr>
          <w:rFonts w:ascii="Arial" w:hAnsi="Arial" w:cs="Arial"/>
          <w:sz w:val="20"/>
          <w:szCs w:val="20"/>
        </w:rPr>
        <w:t>Métodos para a Equação da Onda</w:t>
      </w:r>
    </w:p>
    <w:p w:rsidR="00AA09CB" w:rsidRPr="00E21F67" w:rsidRDefault="00E21F67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E21F67">
        <w:rPr>
          <w:rFonts w:ascii="Arial" w:hAnsi="Arial" w:cs="Arial"/>
          <w:sz w:val="20"/>
          <w:szCs w:val="20"/>
        </w:rPr>
        <w:t>Métodos para Equação do Calor (</w:t>
      </w:r>
      <w:proofErr w:type="gramStart"/>
      <w:r w:rsidRPr="00E21F67">
        <w:rPr>
          <w:rFonts w:ascii="Arial" w:hAnsi="Arial" w:cs="Arial"/>
          <w:sz w:val="20"/>
          <w:szCs w:val="20"/>
        </w:rPr>
        <w:t>1D</w:t>
      </w:r>
      <w:proofErr w:type="gramEnd"/>
      <w:r w:rsidRPr="00E21F67">
        <w:rPr>
          <w:rFonts w:ascii="Arial" w:hAnsi="Arial" w:cs="Arial"/>
          <w:sz w:val="20"/>
          <w:szCs w:val="20"/>
        </w:rPr>
        <w:t>)</w:t>
      </w:r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>Aspectos Matemáticos das Equações de Conservação</w:t>
      </w:r>
    </w:p>
    <w:p w:rsidR="00AA09CB" w:rsidRPr="00030C66" w:rsidRDefault="00AA09CB" w:rsidP="0010120B">
      <w:pPr>
        <w:pStyle w:val="PargrafodaLista"/>
        <w:numPr>
          <w:ilvl w:val="0"/>
          <w:numId w:val="7"/>
        </w:numPr>
        <w:tabs>
          <w:tab w:val="left" w:pos="5245"/>
        </w:tabs>
        <w:jc w:val="both"/>
        <w:rPr>
          <w:rFonts w:ascii="Arial" w:hAnsi="Arial" w:cs="Arial"/>
          <w:b/>
          <w:sz w:val="20"/>
          <w:szCs w:val="20"/>
        </w:rPr>
      </w:pPr>
      <w:r w:rsidRPr="00030C66">
        <w:rPr>
          <w:rFonts w:ascii="Arial" w:hAnsi="Arial" w:cs="Arial"/>
          <w:b/>
          <w:sz w:val="20"/>
          <w:szCs w:val="20"/>
        </w:rPr>
        <w:t xml:space="preserve">Introdução aos Métodos Numéricos para resolução de </w:t>
      </w:r>
      <w:proofErr w:type="spellStart"/>
      <w:r w:rsidRPr="00030C66">
        <w:rPr>
          <w:rFonts w:ascii="Arial" w:hAnsi="Arial" w:cs="Arial"/>
          <w:b/>
          <w:sz w:val="20"/>
          <w:szCs w:val="20"/>
        </w:rPr>
        <w:t>EDPs</w:t>
      </w:r>
      <w:proofErr w:type="spellEnd"/>
      <w:r w:rsidR="00841670" w:rsidRPr="00030C66">
        <w:rPr>
          <w:rFonts w:ascii="Arial" w:hAnsi="Arial" w:cs="Arial"/>
          <w:b/>
          <w:sz w:val="20"/>
          <w:szCs w:val="20"/>
        </w:rPr>
        <w:t xml:space="preserve"> (1</w:t>
      </w:r>
      <w:r w:rsidR="00F70388">
        <w:rPr>
          <w:rFonts w:ascii="Arial" w:hAnsi="Arial" w:cs="Arial"/>
          <w:b/>
          <w:sz w:val="20"/>
          <w:szCs w:val="20"/>
        </w:rPr>
        <w:t>0</w:t>
      </w:r>
      <w:r w:rsidR="00841670" w:rsidRPr="00030C66">
        <w:rPr>
          <w:rFonts w:ascii="Arial" w:hAnsi="Arial" w:cs="Arial"/>
          <w:b/>
          <w:sz w:val="20"/>
          <w:szCs w:val="20"/>
        </w:rPr>
        <w:t xml:space="preserve"> h)</w:t>
      </w:r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 xml:space="preserve">O método numérico. </w:t>
      </w:r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 xml:space="preserve">Métodos de </w:t>
      </w:r>
      <w:proofErr w:type="spellStart"/>
      <w:r w:rsidRPr="0010120B">
        <w:rPr>
          <w:rFonts w:ascii="Arial" w:hAnsi="Arial" w:cs="Arial"/>
          <w:sz w:val="20"/>
          <w:szCs w:val="20"/>
        </w:rPr>
        <w:t>Discretização</w:t>
      </w:r>
      <w:proofErr w:type="spellEnd"/>
      <w:r w:rsidRPr="0010120B">
        <w:rPr>
          <w:rFonts w:ascii="Arial" w:hAnsi="Arial" w:cs="Arial"/>
          <w:sz w:val="20"/>
          <w:szCs w:val="20"/>
        </w:rPr>
        <w:t xml:space="preserve"> </w:t>
      </w:r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>O Método dos Resíduos Ponderados</w:t>
      </w:r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 xml:space="preserve">Métodos de Solução. </w:t>
      </w:r>
      <w:r w:rsidR="00C50E2D" w:rsidRPr="0010120B">
        <w:rPr>
          <w:rFonts w:ascii="Arial" w:hAnsi="Arial" w:cs="Arial"/>
          <w:sz w:val="20"/>
          <w:szCs w:val="20"/>
        </w:rPr>
        <w:t>V</w:t>
      </w:r>
      <w:r w:rsidRPr="0010120B">
        <w:rPr>
          <w:rFonts w:ascii="Arial" w:hAnsi="Arial" w:cs="Arial"/>
          <w:sz w:val="20"/>
          <w:szCs w:val="20"/>
        </w:rPr>
        <w:t>olumes Finitos</w:t>
      </w:r>
      <w:r w:rsidR="00C50E2D" w:rsidRPr="0010120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50E2D" w:rsidRPr="0010120B">
        <w:rPr>
          <w:rFonts w:ascii="Arial" w:hAnsi="Arial" w:cs="Arial"/>
          <w:sz w:val="20"/>
          <w:szCs w:val="20"/>
        </w:rPr>
        <w:t>Conservatividade</w:t>
      </w:r>
      <w:proofErr w:type="spellEnd"/>
      <w:r w:rsidR="00C50E2D" w:rsidRPr="0010120B">
        <w:rPr>
          <w:rFonts w:ascii="Arial" w:hAnsi="Arial" w:cs="Arial"/>
          <w:sz w:val="20"/>
          <w:szCs w:val="20"/>
        </w:rPr>
        <w:t>.</w:t>
      </w:r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 xml:space="preserve">Erros de Truncamento, Arredondamento e de </w:t>
      </w:r>
      <w:proofErr w:type="spellStart"/>
      <w:r w:rsidRPr="0010120B">
        <w:rPr>
          <w:rFonts w:ascii="Arial" w:hAnsi="Arial" w:cs="Arial"/>
          <w:sz w:val="20"/>
          <w:szCs w:val="20"/>
        </w:rPr>
        <w:t>Discretização</w:t>
      </w:r>
      <w:proofErr w:type="spellEnd"/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>Consistência, Estabilidade e Convergência</w:t>
      </w:r>
    </w:p>
    <w:p w:rsidR="00C50E2D" w:rsidRPr="0010120B" w:rsidRDefault="00C50E2D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>Critérios de Convergência</w:t>
      </w:r>
    </w:p>
    <w:p w:rsidR="00AA09C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>Considerações de Estabilidade</w:t>
      </w:r>
      <w:r w:rsidR="00E21F67">
        <w:rPr>
          <w:rFonts w:ascii="Arial" w:hAnsi="Arial" w:cs="Arial"/>
          <w:sz w:val="20"/>
          <w:szCs w:val="20"/>
        </w:rPr>
        <w:t>.</w:t>
      </w:r>
    </w:p>
    <w:p w:rsidR="00E21F67" w:rsidRPr="0010120B" w:rsidRDefault="00E21F67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Métodos de Solução do Sistema Linear resultante</w:t>
      </w:r>
    </w:p>
    <w:p w:rsidR="00AA09CB" w:rsidRPr="00030C66" w:rsidRDefault="00AA09CB" w:rsidP="0010120B">
      <w:pPr>
        <w:pStyle w:val="PargrafodaLista"/>
        <w:numPr>
          <w:ilvl w:val="0"/>
          <w:numId w:val="7"/>
        </w:numPr>
        <w:tabs>
          <w:tab w:val="left" w:pos="5245"/>
        </w:tabs>
        <w:jc w:val="both"/>
        <w:rPr>
          <w:rFonts w:ascii="Arial" w:hAnsi="Arial" w:cs="Arial"/>
          <w:b/>
          <w:sz w:val="20"/>
          <w:szCs w:val="20"/>
        </w:rPr>
      </w:pPr>
      <w:r w:rsidRPr="00030C66">
        <w:rPr>
          <w:rFonts w:ascii="Arial" w:hAnsi="Arial" w:cs="Arial"/>
          <w:b/>
          <w:sz w:val="20"/>
          <w:szCs w:val="20"/>
        </w:rPr>
        <w:t>Método de Volumes finitos</w:t>
      </w:r>
      <w:r w:rsidR="00BF39AD" w:rsidRPr="00030C66">
        <w:rPr>
          <w:rFonts w:ascii="Arial" w:hAnsi="Arial" w:cs="Arial"/>
          <w:b/>
          <w:sz w:val="20"/>
          <w:szCs w:val="20"/>
        </w:rPr>
        <w:t xml:space="preserve"> </w:t>
      </w:r>
      <w:r w:rsidR="00841670" w:rsidRPr="00030C66">
        <w:rPr>
          <w:rFonts w:ascii="Arial" w:hAnsi="Arial" w:cs="Arial"/>
          <w:b/>
          <w:sz w:val="20"/>
          <w:szCs w:val="20"/>
        </w:rPr>
        <w:t>(</w:t>
      </w:r>
      <w:r w:rsidR="00F70388">
        <w:rPr>
          <w:rFonts w:ascii="Arial" w:hAnsi="Arial" w:cs="Arial"/>
          <w:b/>
          <w:sz w:val="20"/>
          <w:szCs w:val="20"/>
        </w:rPr>
        <w:t>6</w:t>
      </w:r>
      <w:r w:rsidR="00841670" w:rsidRPr="00030C66">
        <w:rPr>
          <w:rFonts w:ascii="Arial" w:hAnsi="Arial" w:cs="Arial"/>
          <w:b/>
          <w:sz w:val="20"/>
          <w:szCs w:val="20"/>
        </w:rPr>
        <w:t xml:space="preserve"> h)</w:t>
      </w:r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>Aproximação das Integrais de Superfície</w:t>
      </w:r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>Aproximação das Integrais de Volume</w:t>
      </w:r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>Funções de Interpolação</w:t>
      </w:r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 xml:space="preserve">Interpolação </w:t>
      </w:r>
      <w:proofErr w:type="spellStart"/>
      <w:r w:rsidRPr="0010120B">
        <w:rPr>
          <w:rFonts w:ascii="Arial" w:hAnsi="Arial" w:cs="Arial"/>
          <w:sz w:val="20"/>
          <w:szCs w:val="20"/>
        </w:rPr>
        <w:t>Upwind</w:t>
      </w:r>
      <w:proofErr w:type="spellEnd"/>
    </w:p>
    <w:p w:rsidR="00AA09CB" w:rsidRPr="0010120B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0120B">
        <w:rPr>
          <w:rFonts w:ascii="Arial" w:hAnsi="Arial" w:cs="Arial"/>
          <w:sz w:val="20"/>
          <w:szCs w:val="20"/>
        </w:rPr>
        <w:t>Diferenças Centrais (CDS)</w:t>
      </w:r>
    </w:p>
    <w:p w:rsidR="00AA09CB" w:rsidRPr="00030C66" w:rsidRDefault="00AA09CB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030C66">
        <w:rPr>
          <w:rFonts w:ascii="Arial" w:hAnsi="Arial" w:cs="Arial"/>
          <w:sz w:val="20"/>
          <w:szCs w:val="20"/>
        </w:rPr>
        <w:t>Métodos de alta ordem</w:t>
      </w:r>
    </w:p>
    <w:p w:rsidR="00AA09CB" w:rsidRPr="00030C66" w:rsidRDefault="00D71386" w:rsidP="0010120B">
      <w:pPr>
        <w:pStyle w:val="PargrafodaLista"/>
        <w:numPr>
          <w:ilvl w:val="0"/>
          <w:numId w:val="7"/>
        </w:numPr>
        <w:tabs>
          <w:tab w:val="left" w:pos="5245"/>
        </w:tabs>
        <w:jc w:val="both"/>
        <w:rPr>
          <w:rFonts w:ascii="Arial" w:hAnsi="Arial" w:cs="Arial"/>
          <w:b/>
          <w:sz w:val="20"/>
          <w:szCs w:val="20"/>
        </w:rPr>
      </w:pPr>
      <w:r w:rsidRPr="00030C66">
        <w:rPr>
          <w:rFonts w:ascii="Arial" w:hAnsi="Arial" w:cs="Arial"/>
          <w:b/>
          <w:sz w:val="20"/>
          <w:szCs w:val="20"/>
        </w:rPr>
        <w:t xml:space="preserve">Aplicação das </w:t>
      </w:r>
      <w:r w:rsidR="00AA09CB" w:rsidRPr="00030C66">
        <w:rPr>
          <w:rFonts w:ascii="Arial" w:hAnsi="Arial" w:cs="Arial"/>
          <w:b/>
          <w:sz w:val="20"/>
          <w:szCs w:val="20"/>
        </w:rPr>
        <w:t>Condições de contorno</w:t>
      </w:r>
      <w:r w:rsidR="00841670" w:rsidRPr="00030C66">
        <w:rPr>
          <w:rFonts w:ascii="Arial" w:hAnsi="Arial" w:cs="Arial"/>
          <w:b/>
          <w:sz w:val="20"/>
          <w:szCs w:val="20"/>
        </w:rPr>
        <w:t xml:space="preserve"> (4 h)</w:t>
      </w:r>
    </w:p>
    <w:p w:rsidR="00D71386" w:rsidRPr="0010120B" w:rsidRDefault="00D71386" w:rsidP="00D71386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Condições de </w:t>
      </w:r>
      <w:proofErr w:type="spellStart"/>
      <w:r>
        <w:rPr>
          <w:rFonts w:ascii="Arial" w:hAnsi="Arial" w:cs="Arial"/>
          <w:sz w:val="20"/>
          <w:szCs w:val="20"/>
        </w:rPr>
        <w:t>Dirichlet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Newmann</w:t>
      </w:r>
      <w:proofErr w:type="spellEnd"/>
      <w:r>
        <w:rPr>
          <w:rFonts w:ascii="Arial" w:hAnsi="Arial" w:cs="Arial"/>
          <w:sz w:val="20"/>
          <w:szCs w:val="20"/>
        </w:rPr>
        <w:t xml:space="preserve"> e Mista</w:t>
      </w:r>
      <w:r w:rsidR="00030C6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AA09CB" w:rsidRPr="00030C66" w:rsidRDefault="00AA09CB" w:rsidP="0010120B">
      <w:pPr>
        <w:pStyle w:val="PargrafodaLista"/>
        <w:numPr>
          <w:ilvl w:val="0"/>
          <w:numId w:val="7"/>
        </w:numPr>
        <w:tabs>
          <w:tab w:val="left" w:pos="5245"/>
        </w:tabs>
        <w:jc w:val="both"/>
        <w:rPr>
          <w:rFonts w:ascii="Arial" w:hAnsi="Arial" w:cs="Arial"/>
          <w:b/>
          <w:sz w:val="20"/>
          <w:szCs w:val="20"/>
        </w:rPr>
      </w:pPr>
      <w:r w:rsidRPr="00030C66">
        <w:rPr>
          <w:rFonts w:ascii="Arial" w:hAnsi="Arial" w:cs="Arial"/>
          <w:b/>
          <w:sz w:val="20"/>
          <w:szCs w:val="20"/>
        </w:rPr>
        <w:t>Acoplamento Pressão</w:t>
      </w:r>
      <w:r w:rsidR="00417554" w:rsidRPr="00030C66">
        <w:rPr>
          <w:rFonts w:ascii="Arial" w:hAnsi="Arial" w:cs="Arial"/>
          <w:b/>
          <w:sz w:val="20"/>
          <w:szCs w:val="20"/>
        </w:rPr>
        <w:t>/Altura</w:t>
      </w:r>
      <w:r w:rsidRPr="00030C66">
        <w:rPr>
          <w:rFonts w:ascii="Arial" w:hAnsi="Arial" w:cs="Arial"/>
          <w:b/>
          <w:sz w:val="20"/>
          <w:szCs w:val="20"/>
        </w:rPr>
        <w:t xml:space="preserve"> – Velocidade</w:t>
      </w:r>
      <w:r w:rsidR="00841670" w:rsidRPr="00030C66">
        <w:rPr>
          <w:rFonts w:ascii="Arial" w:hAnsi="Arial" w:cs="Arial"/>
          <w:b/>
          <w:sz w:val="20"/>
          <w:szCs w:val="20"/>
        </w:rPr>
        <w:t xml:space="preserve"> (</w:t>
      </w:r>
      <w:r w:rsidR="00F70388">
        <w:rPr>
          <w:rFonts w:ascii="Arial" w:hAnsi="Arial" w:cs="Arial"/>
          <w:b/>
          <w:sz w:val="20"/>
          <w:szCs w:val="20"/>
        </w:rPr>
        <w:t>2</w:t>
      </w:r>
      <w:r w:rsidR="00841670" w:rsidRPr="00030C66">
        <w:rPr>
          <w:rFonts w:ascii="Arial" w:hAnsi="Arial" w:cs="Arial"/>
          <w:b/>
          <w:sz w:val="20"/>
          <w:szCs w:val="20"/>
        </w:rPr>
        <w:t xml:space="preserve"> h)</w:t>
      </w:r>
    </w:p>
    <w:p w:rsidR="00417554" w:rsidRPr="00841670" w:rsidRDefault="00417554" w:rsidP="0010120B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841670">
        <w:rPr>
          <w:rFonts w:ascii="Arial" w:hAnsi="Arial" w:cs="Arial"/>
          <w:sz w:val="20"/>
          <w:szCs w:val="20"/>
        </w:rPr>
        <w:t>Visão geral dos métodos e sua necessidade</w:t>
      </w:r>
      <w:r w:rsidR="00841670" w:rsidRPr="00841670">
        <w:rPr>
          <w:rFonts w:ascii="Arial" w:hAnsi="Arial" w:cs="Arial"/>
          <w:sz w:val="20"/>
          <w:szCs w:val="20"/>
        </w:rPr>
        <w:t xml:space="preserve">. </w:t>
      </w:r>
      <w:r w:rsidRPr="00841670">
        <w:rPr>
          <w:rFonts w:ascii="Arial" w:hAnsi="Arial" w:cs="Arial"/>
          <w:sz w:val="20"/>
          <w:szCs w:val="20"/>
        </w:rPr>
        <w:t>Métodos Segregados e Acoplados</w:t>
      </w:r>
      <w:r w:rsidR="00C91AAC">
        <w:rPr>
          <w:rFonts w:ascii="Arial" w:hAnsi="Arial" w:cs="Arial"/>
          <w:sz w:val="20"/>
          <w:szCs w:val="20"/>
        </w:rPr>
        <w:t>. Métodos</w:t>
      </w:r>
      <w:r w:rsidR="00841670">
        <w:rPr>
          <w:rFonts w:ascii="Arial" w:hAnsi="Arial" w:cs="Arial"/>
          <w:sz w:val="20"/>
          <w:szCs w:val="20"/>
        </w:rPr>
        <w:t xml:space="preserve"> </w:t>
      </w:r>
      <w:r w:rsidRPr="00841670">
        <w:rPr>
          <w:rFonts w:ascii="Arial" w:hAnsi="Arial" w:cs="Arial"/>
          <w:sz w:val="20"/>
          <w:szCs w:val="20"/>
        </w:rPr>
        <w:t>Implícitos, Explícitos e Semi-implícitos.</w:t>
      </w:r>
    </w:p>
    <w:p w:rsidR="00AA09CB" w:rsidRDefault="00AA09CB" w:rsidP="0010120B">
      <w:pPr>
        <w:pStyle w:val="PargrafodaLista"/>
        <w:numPr>
          <w:ilvl w:val="0"/>
          <w:numId w:val="7"/>
        </w:numPr>
        <w:tabs>
          <w:tab w:val="left" w:pos="5245"/>
        </w:tabs>
        <w:jc w:val="both"/>
        <w:rPr>
          <w:rFonts w:ascii="Arial" w:hAnsi="Arial" w:cs="Arial"/>
          <w:b/>
          <w:sz w:val="20"/>
          <w:szCs w:val="20"/>
        </w:rPr>
      </w:pPr>
      <w:r w:rsidRPr="00030C66">
        <w:rPr>
          <w:rFonts w:ascii="Arial" w:hAnsi="Arial" w:cs="Arial"/>
          <w:b/>
          <w:sz w:val="20"/>
          <w:szCs w:val="20"/>
        </w:rPr>
        <w:t>Aplicações</w:t>
      </w:r>
      <w:r w:rsidR="00841670" w:rsidRPr="00030C66">
        <w:rPr>
          <w:rFonts w:ascii="Arial" w:hAnsi="Arial" w:cs="Arial"/>
          <w:b/>
          <w:sz w:val="20"/>
          <w:szCs w:val="20"/>
        </w:rPr>
        <w:t xml:space="preserve"> (4 h)</w:t>
      </w:r>
    </w:p>
    <w:p w:rsidR="00F70388" w:rsidRPr="00F70388" w:rsidRDefault="00F70388" w:rsidP="00F70388">
      <w:pPr>
        <w:pStyle w:val="PargrafodaLista"/>
        <w:numPr>
          <w:ilvl w:val="1"/>
          <w:numId w:val="7"/>
        </w:num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F70388">
        <w:rPr>
          <w:rFonts w:ascii="Arial" w:hAnsi="Arial" w:cs="Arial"/>
          <w:sz w:val="20"/>
          <w:szCs w:val="20"/>
        </w:rPr>
        <w:t xml:space="preserve">Aplicações a problemas de </w:t>
      </w:r>
      <w:r w:rsidR="00C91AAC">
        <w:rPr>
          <w:rFonts w:ascii="Arial" w:hAnsi="Arial" w:cs="Arial"/>
          <w:sz w:val="20"/>
          <w:szCs w:val="20"/>
        </w:rPr>
        <w:t>modelagem de escoamentos em bacias, dispersão de poluentes etc. com</w:t>
      </w:r>
      <w:r w:rsidRPr="00F70388">
        <w:rPr>
          <w:rFonts w:ascii="Arial" w:hAnsi="Arial" w:cs="Arial"/>
          <w:sz w:val="20"/>
          <w:szCs w:val="20"/>
        </w:rPr>
        <w:t xml:space="preserve"> </w:t>
      </w:r>
      <w:r w:rsidR="00C91AAC">
        <w:rPr>
          <w:rFonts w:ascii="Arial" w:hAnsi="Arial" w:cs="Arial"/>
          <w:sz w:val="20"/>
          <w:szCs w:val="20"/>
        </w:rPr>
        <w:t xml:space="preserve">análise, </w:t>
      </w:r>
      <w:r w:rsidRPr="00F70388">
        <w:rPr>
          <w:rFonts w:ascii="Arial" w:hAnsi="Arial" w:cs="Arial"/>
          <w:sz w:val="20"/>
          <w:szCs w:val="20"/>
        </w:rPr>
        <w:t>apresentação e discussão de artigos científicos</w:t>
      </w:r>
    </w:p>
    <w:p w:rsidR="00AA09CB" w:rsidRDefault="00AA09CB" w:rsidP="00AA09CB">
      <w:pPr>
        <w:tabs>
          <w:tab w:val="left" w:pos="5245"/>
        </w:tabs>
        <w:ind w:left="240"/>
        <w:jc w:val="both"/>
        <w:rPr>
          <w:rFonts w:ascii="Arial" w:hAnsi="Arial" w:cs="Arial"/>
          <w:sz w:val="20"/>
          <w:szCs w:val="20"/>
        </w:rPr>
      </w:pPr>
    </w:p>
    <w:p w:rsidR="001863EF" w:rsidRDefault="001863EF" w:rsidP="00AA09CB">
      <w:pPr>
        <w:tabs>
          <w:tab w:val="left" w:pos="5245"/>
        </w:tabs>
        <w:ind w:left="240"/>
        <w:jc w:val="both"/>
        <w:rPr>
          <w:rFonts w:ascii="Arial" w:hAnsi="Arial" w:cs="Arial"/>
          <w:sz w:val="20"/>
          <w:szCs w:val="20"/>
        </w:rPr>
      </w:pPr>
    </w:p>
    <w:p w:rsidR="001863EF" w:rsidRDefault="001863EF" w:rsidP="00AA09CB">
      <w:pPr>
        <w:tabs>
          <w:tab w:val="left" w:pos="5245"/>
        </w:tabs>
        <w:ind w:left="240"/>
        <w:jc w:val="both"/>
        <w:rPr>
          <w:rFonts w:ascii="Arial" w:hAnsi="Arial" w:cs="Arial"/>
          <w:sz w:val="20"/>
          <w:szCs w:val="20"/>
        </w:rPr>
      </w:pPr>
    </w:p>
    <w:p w:rsidR="001863EF" w:rsidRPr="00F70388" w:rsidRDefault="001863EF" w:rsidP="00AA09CB">
      <w:pPr>
        <w:tabs>
          <w:tab w:val="left" w:pos="5245"/>
        </w:tabs>
        <w:ind w:left="240"/>
        <w:jc w:val="both"/>
        <w:rPr>
          <w:rFonts w:ascii="Arial" w:hAnsi="Arial" w:cs="Arial"/>
          <w:sz w:val="20"/>
          <w:szCs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544"/>
        <w:gridCol w:w="4111"/>
      </w:tblGrid>
      <w:tr w:rsidR="001D2B8C" w:rsidRPr="008E69BC" w:rsidTr="00781D57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1D2B8C" w:rsidRPr="008E69BC" w:rsidRDefault="001D2B8C" w:rsidP="001D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1D2B8C" w:rsidRPr="008E69BC" w:rsidRDefault="001D2B8C" w:rsidP="001D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9BC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1D2B8C" w:rsidRPr="008E69BC" w:rsidRDefault="001D2B8C" w:rsidP="001D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55F" w:rsidRPr="00011C68" w:rsidRDefault="00011C68" w:rsidP="00247247">
      <w:pPr>
        <w:spacing w:after="120"/>
        <w:ind w:left="238" w:hanging="238"/>
        <w:rPr>
          <w:rFonts w:ascii="Arial" w:hAnsi="Arial" w:cs="Arial"/>
          <w:sz w:val="20"/>
          <w:szCs w:val="20"/>
          <w:lang w:val="es-ES"/>
        </w:rPr>
      </w:pPr>
      <w:r w:rsidRPr="00011C68">
        <w:rPr>
          <w:rFonts w:ascii="Arial" w:hAnsi="Arial" w:cs="Arial"/>
          <w:sz w:val="20"/>
          <w:szCs w:val="20"/>
          <w:lang w:val="es-ES"/>
        </w:rPr>
        <w:t>BÁSICAS</w:t>
      </w:r>
    </w:p>
    <w:p w:rsidR="00FD4127" w:rsidRPr="00FD4127" w:rsidRDefault="00FD4127" w:rsidP="00FD4127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FD4127">
        <w:rPr>
          <w:rFonts w:ascii="Arial" w:hAnsi="Arial" w:cs="Arial"/>
          <w:sz w:val="20"/>
          <w:szCs w:val="20"/>
        </w:rPr>
        <w:t>C.R.</w:t>
      </w:r>
      <w:proofErr w:type="spellEnd"/>
      <w:r w:rsidRPr="00FD41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127">
        <w:rPr>
          <w:rFonts w:ascii="Arial" w:hAnsi="Arial" w:cs="Arial"/>
          <w:sz w:val="20"/>
          <w:szCs w:val="20"/>
        </w:rPr>
        <w:t>Maliska</w:t>
      </w:r>
      <w:proofErr w:type="spellEnd"/>
      <w:r w:rsidRPr="00FD4127">
        <w:rPr>
          <w:rFonts w:ascii="Arial" w:hAnsi="Arial" w:cs="Arial"/>
          <w:sz w:val="20"/>
          <w:szCs w:val="20"/>
        </w:rPr>
        <w:t xml:space="preserve"> “Transferência de Calor e Mecânica dos Fluidos </w:t>
      </w:r>
      <w:proofErr w:type="spellStart"/>
      <w:r w:rsidRPr="00FD4127">
        <w:rPr>
          <w:rFonts w:ascii="Arial" w:hAnsi="Arial" w:cs="Arial"/>
          <w:sz w:val="20"/>
          <w:szCs w:val="20"/>
        </w:rPr>
        <w:t>Compu-tacional</w:t>
      </w:r>
      <w:proofErr w:type="spellEnd"/>
      <w:r w:rsidRPr="00FD4127">
        <w:rPr>
          <w:rFonts w:ascii="Arial" w:hAnsi="Arial" w:cs="Arial"/>
          <w:sz w:val="20"/>
          <w:szCs w:val="20"/>
        </w:rPr>
        <w:t>”, LTC, 2004.</w:t>
      </w:r>
    </w:p>
    <w:p w:rsidR="00FD4127" w:rsidRPr="00FD4127" w:rsidRDefault="00FD4127" w:rsidP="00FD412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FD4127">
        <w:rPr>
          <w:rFonts w:ascii="Arial" w:hAnsi="Arial" w:cs="Arial"/>
          <w:sz w:val="20"/>
          <w:szCs w:val="20"/>
          <w:lang w:val="en-US"/>
        </w:rPr>
        <w:t>Fletcher, C.A.J., Computational Techniques for Fluid Dynamics. Vol. 1: Fundamental and General Techniques, Springer-</w:t>
      </w:r>
      <w:proofErr w:type="spellStart"/>
      <w:r w:rsidRPr="00FD4127">
        <w:rPr>
          <w:rFonts w:ascii="Arial" w:hAnsi="Arial" w:cs="Arial"/>
          <w:sz w:val="20"/>
          <w:szCs w:val="20"/>
          <w:lang w:val="en-US"/>
        </w:rPr>
        <w:t>Verlag</w:t>
      </w:r>
      <w:proofErr w:type="spellEnd"/>
      <w:r w:rsidRPr="00FD4127">
        <w:rPr>
          <w:rFonts w:ascii="Arial" w:hAnsi="Arial" w:cs="Arial"/>
          <w:sz w:val="20"/>
          <w:szCs w:val="20"/>
          <w:lang w:val="en-US"/>
        </w:rPr>
        <w:t>, 2a Ed., 1990</w:t>
      </w:r>
    </w:p>
    <w:p w:rsidR="00FD4127" w:rsidRPr="00FD4127" w:rsidRDefault="00FD4127" w:rsidP="00FD412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D4127">
        <w:rPr>
          <w:rFonts w:ascii="Arial" w:hAnsi="Arial" w:cs="Arial"/>
          <w:sz w:val="20"/>
          <w:szCs w:val="20"/>
          <w:lang w:val="en-US"/>
        </w:rPr>
        <w:t>Ferziger</w:t>
      </w:r>
      <w:proofErr w:type="spellEnd"/>
      <w:r w:rsidRPr="00FD4127">
        <w:rPr>
          <w:rFonts w:ascii="Arial" w:hAnsi="Arial" w:cs="Arial"/>
          <w:sz w:val="20"/>
          <w:szCs w:val="20"/>
          <w:lang w:val="en-US"/>
        </w:rPr>
        <w:t xml:space="preserve">, J. H. &amp; </w:t>
      </w:r>
      <w:proofErr w:type="spellStart"/>
      <w:r w:rsidRPr="00FD4127">
        <w:rPr>
          <w:rFonts w:ascii="Arial" w:hAnsi="Arial" w:cs="Arial"/>
          <w:sz w:val="20"/>
          <w:szCs w:val="20"/>
          <w:lang w:val="en-US"/>
        </w:rPr>
        <w:t>Peric</w:t>
      </w:r>
      <w:proofErr w:type="spellEnd"/>
      <w:r w:rsidRPr="00FD4127">
        <w:rPr>
          <w:rFonts w:ascii="Arial" w:hAnsi="Arial" w:cs="Arial"/>
          <w:sz w:val="20"/>
          <w:szCs w:val="20"/>
          <w:lang w:val="en-US"/>
        </w:rPr>
        <w:t xml:space="preserve">, M., Computational Methods for Fluid </w:t>
      </w:r>
      <w:proofErr w:type="spellStart"/>
      <w:r w:rsidRPr="00FD4127">
        <w:rPr>
          <w:rFonts w:ascii="Arial" w:hAnsi="Arial" w:cs="Arial"/>
          <w:sz w:val="20"/>
          <w:szCs w:val="20"/>
          <w:lang w:val="en-US"/>
        </w:rPr>
        <w:t>Dy-na</w:t>
      </w:r>
      <w:r>
        <w:rPr>
          <w:rFonts w:ascii="Arial" w:hAnsi="Arial" w:cs="Arial"/>
          <w:sz w:val="20"/>
          <w:szCs w:val="20"/>
          <w:lang w:val="en-US"/>
        </w:rPr>
        <w:t>mics</w:t>
      </w:r>
      <w:proofErr w:type="spellEnd"/>
      <w:r>
        <w:rPr>
          <w:rFonts w:ascii="Arial" w:hAnsi="Arial" w:cs="Arial"/>
          <w:sz w:val="20"/>
          <w:szCs w:val="20"/>
          <w:lang w:val="en-US"/>
        </w:rPr>
        <w:t>, Springer-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Verlag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Edição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FD4127">
        <w:rPr>
          <w:rFonts w:ascii="Arial" w:hAnsi="Arial" w:cs="Arial"/>
          <w:sz w:val="20"/>
          <w:szCs w:val="20"/>
          <w:lang w:val="en-US"/>
        </w:rPr>
        <w:t>2001,</w:t>
      </w:r>
    </w:p>
    <w:p w:rsidR="00011C68" w:rsidRDefault="00011C68" w:rsidP="00011C68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011C68" w:rsidRDefault="00011C68" w:rsidP="00011C6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COMPLEMENTARES</w:t>
      </w:r>
    </w:p>
    <w:p w:rsidR="00FD4127" w:rsidRPr="00011C68" w:rsidRDefault="00FD4127" w:rsidP="00011C68">
      <w:pPr>
        <w:rPr>
          <w:rFonts w:ascii="Arial" w:hAnsi="Arial" w:cs="Arial"/>
          <w:sz w:val="20"/>
          <w:szCs w:val="20"/>
          <w:lang w:val="en-US"/>
        </w:rPr>
      </w:pPr>
    </w:p>
    <w:p w:rsidR="00FD4127" w:rsidRPr="00FD4127" w:rsidRDefault="00FD4127" w:rsidP="00FD412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bookmarkStart w:id="0" w:name="_GoBack"/>
      <w:r w:rsidRPr="00FD4127">
        <w:rPr>
          <w:rFonts w:ascii="Arial" w:hAnsi="Arial" w:cs="Arial"/>
          <w:sz w:val="20"/>
          <w:szCs w:val="20"/>
          <w:lang w:val="en-US"/>
        </w:rPr>
        <w:t xml:space="preserve">J.C. </w:t>
      </w:r>
      <w:proofErr w:type="spellStart"/>
      <w:r w:rsidRPr="00FD4127">
        <w:rPr>
          <w:rFonts w:ascii="Arial" w:hAnsi="Arial" w:cs="Arial"/>
          <w:sz w:val="20"/>
          <w:szCs w:val="20"/>
          <w:lang w:val="en-US"/>
        </w:rPr>
        <w:t>Tannehill</w:t>
      </w:r>
      <w:proofErr w:type="spellEnd"/>
      <w:r w:rsidRPr="00FD4127">
        <w:rPr>
          <w:rFonts w:ascii="Arial" w:hAnsi="Arial" w:cs="Arial"/>
          <w:sz w:val="20"/>
          <w:szCs w:val="20"/>
          <w:lang w:val="en-US"/>
        </w:rPr>
        <w:t xml:space="preserve">, D.A. Anderson &amp; R.H. </w:t>
      </w:r>
      <w:proofErr w:type="spellStart"/>
      <w:r w:rsidRPr="00FD4127">
        <w:rPr>
          <w:rFonts w:ascii="Arial" w:hAnsi="Arial" w:cs="Arial"/>
          <w:sz w:val="20"/>
          <w:szCs w:val="20"/>
          <w:lang w:val="en-US"/>
        </w:rPr>
        <w:t>Pletcher</w:t>
      </w:r>
      <w:proofErr w:type="spellEnd"/>
      <w:r w:rsidRPr="00FD4127">
        <w:rPr>
          <w:rFonts w:ascii="Arial" w:hAnsi="Arial" w:cs="Arial"/>
          <w:sz w:val="20"/>
          <w:szCs w:val="20"/>
          <w:lang w:val="en-US"/>
        </w:rPr>
        <w:t>, “Computational Fluid Mechanics and Heat Transfer”, 2nd Edition, Taylor &amp; Francis, 1997.</w:t>
      </w:r>
    </w:p>
    <w:p w:rsidR="00FD4127" w:rsidRPr="00FD4127" w:rsidRDefault="00FD4127" w:rsidP="00FD412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FD4127">
        <w:rPr>
          <w:rFonts w:ascii="Arial" w:hAnsi="Arial" w:cs="Arial"/>
          <w:sz w:val="20"/>
          <w:szCs w:val="20"/>
          <w:lang w:val="en-US"/>
        </w:rPr>
        <w:t xml:space="preserve">H.K. </w:t>
      </w:r>
      <w:proofErr w:type="spellStart"/>
      <w:r w:rsidRPr="00FD4127">
        <w:rPr>
          <w:rFonts w:ascii="Arial" w:hAnsi="Arial" w:cs="Arial"/>
          <w:sz w:val="20"/>
          <w:szCs w:val="20"/>
          <w:lang w:val="en-US"/>
        </w:rPr>
        <w:t>Versleeg</w:t>
      </w:r>
      <w:proofErr w:type="spellEnd"/>
      <w:r w:rsidRPr="00FD4127">
        <w:rPr>
          <w:rFonts w:ascii="Arial" w:hAnsi="Arial" w:cs="Arial"/>
          <w:sz w:val="20"/>
          <w:szCs w:val="20"/>
          <w:lang w:val="en-US"/>
        </w:rPr>
        <w:t xml:space="preserve">, &amp; W. </w:t>
      </w:r>
      <w:proofErr w:type="spellStart"/>
      <w:r w:rsidRPr="00FD4127">
        <w:rPr>
          <w:rFonts w:ascii="Arial" w:hAnsi="Arial" w:cs="Arial"/>
          <w:sz w:val="20"/>
          <w:szCs w:val="20"/>
          <w:lang w:val="en-US"/>
        </w:rPr>
        <w:t>Malalalekera</w:t>
      </w:r>
      <w:proofErr w:type="spellEnd"/>
      <w:r w:rsidRPr="00FD4127">
        <w:rPr>
          <w:rFonts w:ascii="Arial" w:hAnsi="Arial" w:cs="Arial"/>
          <w:sz w:val="20"/>
          <w:szCs w:val="20"/>
          <w:lang w:val="en-US"/>
        </w:rPr>
        <w:t>, “An Introduction to Computational Fluid Dynamics: The Finite Volume Method”, Prentice Hall, 1995.</w:t>
      </w:r>
    </w:p>
    <w:p w:rsidR="00FD4127" w:rsidRPr="00924551" w:rsidRDefault="00FD4127" w:rsidP="00FD412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FD4127">
        <w:rPr>
          <w:rFonts w:ascii="Arial" w:hAnsi="Arial" w:cs="Arial"/>
          <w:sz w:val="20"/>
          <w:szCs w:val="20"/>
          <w:lang w:val="en-US"/>
        </w:rPr>
        <w:t xml:space="preserve">C.A.J. Fletcher, “Computational Techniques for Fluid Dynamics, </w:t>
      </w:r>
      <w:proofErr w:type="spellStart"/>
      <w:r w:rsidRPr="00FD4127">
        <w:rPr>
          <w:rFonts w:ascii="Arial" w:hAnsi="Arial" w:cs="Arial"/>
          <w:sz w:val="20"/>
          <w:szCs w:val="20"/>
          <w:lang w:val="en-US"/>
        </w:rPr>
        <w:t>Vol</w:t>
      </w:r>
      <w:proofErr w:type="spellEnd"/>
      <w:r w:rsidRPr="00FD4127">
        <w:rPr>
          <w:rFonts w:ascii="Arial" w:hAnsi="Arial" w:cs="Arial"/>
          <w:sz w:val="20"/>
          <w:szCs w:val="20"/>
          <w:lang w:val="en-US"/>
        </w:rPr>
        <w:t xml:space="preserve"> 1, Springer-</w:t>
      </w:r>
      <w:proofErr w:type="spellStart"/>
      <w:r w:rsidRPr="00FD4127">
        <w:rPr>
          <w:rFonts w:ascii="Arial" w:hAnsi="Arial" w:cs="Arial"/>
          <w:sz w:val="20"/>
          <w:szCs w:val="20"/>
          <w:lang w:val="en-US"/>
        </w:rPr>
        <w:t>Verlag</w:t>
      </w:r>
      <w:proofErr w:type="spellEnd"/>
      <w:r w:rsidRPr="00FD4127">
        <w:rPr>
          <w:rFonts w:ascii="Arial" w:hAnsi="Arial" w:cs="Arial"/>
          <w:sz w:val="20"/>
          <w:szCs w:val="20"/>
          <w:lang w:val="en-US"/>
        </w:rPr>
        <w:t>, 1991.</w:t>
      </w:r>
    </w:p>
    <w:p w:rsidR="00FD4127" w:rsidRPr="00FD4127" w:rsidRDefault="00FD4127" w:rsidP="00FD412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FD4127">
        <w:rPr>
          <w:rFonts w:ascii="Arial" w:hAnsi="Arial" w:cs="Arial"/>
          <w:sz w:val="20"/>
          <w:szCs w:val="20"/>
          <w:lang w:val="en-US"/>
        </w:rPr>
        <w:t xml:space="preserve">S.V. </w:t>
      </w:r>
      <w:proofErr w:type="spellStart"/>
      <w:r w:rsidRPr="00FD4127">
        <w:rPr>
          <w:rFonts w:ascii="Arial" w:hAnsi="Arial" w:cs="Arial"/>
          <w:sz w:val="20"/>
          <w:szCs w:val="20"/>
          <w:lang w:val="en-US"/>
        </w:rPr>
        <w:t>Patankar</w:t>
      </w:r>
      <w:proofErr w:type="spellEnd"/>
      <w:r w:rsidRPr="00FD4127">
        <w:rPr>
          <w:rFonts w:ascii="Arial" w:hAnsi="Arial" w:cs="Arial"/>
          <w:sz w:val="20"/>
          <w:szCs w:val="20"/>
          <w:lang w:val="en-US"/>
        </w:rPr>
        <w:t>, “Numerical Heat Transfer and Fluid Flow”. Taylor &amp; Francis, 1980.</w:t>
      </w:r>
    </w:p>
    <w:p w:rsidR="00924551" w:rsidRPr="00FD4127" w:rsidRDefault="00924551" w:rsidP="00455B7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bookmarkEnd w:id="0"/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3641"/>
        <w:gridCol w:w="4111"/>
      </w:tblGrid>
      <w:tr w:rsidR="00CA3A40" w:rsidRPr="008E69BC" w:rsidTr="00781D57">
        <w:trPr>
          <w:trHeight w:val="221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0" w:color="auto" w:fill="auto"/>
          </w:tcPr>
          <w:p w:rsidR="00CA3A40" w:rsidRPr="00FD4127" w:rsidRDefault="00CA3A40" w:rsidP="00CA3A4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3A40" w:rsidRPr="008E69BC" w:rsidRDefault="00CA3A40" w:rsidP="00CA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9BC">
              <w:rPr>
                <w:rFonts w:ascii="Arial" w:hAnsi="Arial" w:cs="Arial"/>
                <w:b/>
                <w:bCs/>
                <w:sz w:val="20"/>
                <w:szCs w:val="20"/>
              </w:rPr>
              <w:t>METODOLOGIA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CA3A40" w:rsidRPr="008E69BC" w:rsidRDefault="00CA3A40" w:rsidP="00CA3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A40" w:rsidRPr="008E69BC" w:rsidRDefault="00CA3A40" w:rsidP="00CA3A40">
      <w:pPr>
        <w:jc w:val="both"/>
        <w:rPr>
          <w:rFonts w:ascii="Arial" w:hAnsi="Arial" w:cs="Arial"/>
          <w:sz w:val="20"/>
          <w:szCs w:val="20"/>
        </w:rPr>
      </w:pPr>
    </w:p>
    <w:p w:rsidR="008E69BC" w:rsidRDefault="005D6207" w:rsidP="00CA3A40">
      <w:pPr>
        <w:pStyle w:val="Corpodetex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B6076" w:rsidRPr="008E69BC">
        <w:rPr>
          <w:rFonts w:ascii="Arial" w:hAnsi="Arial" w:cs="Arial"/>
          <w:sz w:val="20"/>
          <w:szCs w:val="20"/>
        </w:rPr>
        <w:t xml:space="preserve">ulas teóricas </w:t>
      </w:r>
      <w:proofErr w:type="gramStart"/>
      <w:r w:rsidR="00CB6076" w:rsidRPr="008E69BC">
        <w:rPr>
          <w:rFonts w:ascii="Arial" w:hAnsi="Arial" w:cs="Arial"/>
          <w:sz w:val="20"/>
          <w:szCs w:val="20"/>
        </w:rPr>
        <w:t xml:space="preserve">expositivas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resolução de exerc</w:t>
      </w:r>
      <w:r w:rsidR="009117E0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cios </w:t>
      </w:r>
      <w:r w:rsidR="009117E0">
        <w:rPr>
          <w:rFonts w:ascii="Arial" w:hAnsi="Arial" w:cs="Arial"/>
          <w:sz w:val="20"/>
          <w:szCs w:val="20"/>
        </w:rPr>
        <w:t xml:space="preserve">que consistirão na dedução e </w:t>
      </w:r>
      <w:proofErr w:type="spellStart"/>
      <w:r w:rsidR="009117E0">
        <w:rPr>
          <w:rFonts w:ascii="Arial" w:hAnsi="Arial" w:cs="Arial"/>
          <w:sz w:val="20"/>
          <w:szCs w:val="20"/>
        </w:rPr>
        <w:t>discretização</w:t>
      </w:r>
      <w:proofErr w:type="spellEnd"/>
      <w:r w:rsidR="009117E0">
        <w:rPr>
          <w:rFonts w:ascii="Arial" w:hAnsi="Arial" w:cs="Arial"/>
          <w:sz w:val="20"/>
          <w:szCs w:val="20"/>
        </w:rPr>
        <w:t xml:space="preserve"> das equações de governo e sua respectiva implementação computacional.</w:t>
      </w:r>
    </w:p>
    <w:p w:rsidR="00CB6076" w:rsidRPr="008E69BC" w:rsidRDefault="00CB6076" w:rsidP="00CA3A4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3641"/>
        <w:gridCol w:w="3969"/>
      </w:tblGrid>
      <w:tr w:rsidR="00CA3A40" w:rsidRPr="008E69BC" w:rsidTr="00781D57"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CA3A40" w:rsidRPr="008E69BC" w:rsidRDefault="00CA3A40" w:rsidP="00CA3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12" w:space="0" w:color="auto"/>
              <w:bottom w:val="single" w:sz="12" w:space="0" w:color="auto"/>
            </w:tcBorders>
          </w:tcPr>
          <w:p w:rsidR="00CA3A40" w:rsidRPr="008E69BC" w:rsidRDefault="00CA3A40" w:rsidP="00CA3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9BC">
              <w:rPr>
                <w:rFonts w:ascii="Arial" w:hAnsi="Arial" w:cs="Arial"/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CA3A40" w:rsidRPr="008E69BC" w:rsidRDefault="00CA3A40" w:rsidP="00CA3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A40" w:rsidRDefault="00CA3A40" w:rsidP="00232C5A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20"/>
          <w:szCs w:val="20"/>
        </w:rPr>
      </w:pPr>
    </w:p>
    <w:p w:rsidR="008C00AD" w:rsidRDefault="008C00AD" w:rsidP="008C00AD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avaliação será realizada levando-se em consideração</w:t>
      </w:r>
      <w:r w:rsidR="00D924FE">
        <w:rPr>
          <w:rFonts w:ascii="Arial" w:hAnsi="Arial" w:cs="Arial"/>
          <w:sz w:val="20"/>
          <w:szCs w:val="20"/>
        </w:rPr>
        <w:t>:</w:t>
      </w:r>
    </w:p>
    <w:p w:rsidR="00D924FE" w:rsidRDefault="00D924FE" w:rsidP="008C00AD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20"/>
          <w:szCs w:val="20"/>
        </w:rPr>
      </w:pPr>
    </w:p>
    <w:p w:rsidR="008C00AD" w:rsidRPr="008C00AD" w:rsidRDefault="009117E0" w:rsidP="008C00AD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00AD" w:rsidRPr="008C00AD">
        <w:rPr>
          <w:rFonts w:ascii="Arial" w:hAnsi="Arial" w:cs="Arial"/>
          <w:sz w:val="20"/>
          <w:szCs w:val="20"/>
        </w:rPr>
        <w:t>articipação em sala de aula</w:t>
      </w:r>
    </w:p>
    <w:p w:rsidR="008C00AD" w:rsidRDefault="009117E0" w:rsidP="008C00AD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Leitura e apresentação de artigo científico</w:t>
      </w:r>
    </w:p>
    <w:p w:rsidR="008C00AD" w:rsidRPr="008C00AD" w:rsidRDefault="009117E0" w:rsidP="008C00AD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Resolução das listas de exercícios que consistirão na </w:t>
      </w:r>
      <w:proofErr w:type="gramStart"/>
      <w:r>
        <w:rPr>
          <w:rFonts w:ascii="Arial" w:hAnsi="Arial" w:cs="Arial"/>
          <w:sz w:val="20"/>
          <w:szCs w:val="20"/>
        </w:rPr>
        <w:t>Implementação</w:t>
      </w:r>
      <w:proofErr w:type="gramEnd"/>
      <w:r>
        <w:rPr>
          <w:rFonts w:ascii="Arial" w:hAnsi="Arial" w:cs="Arial"/>
          <w:sz w:val="20"/>
          <w:szCs w:val="20"/>
        </w:rPr>
        <w:t xml:space="preserve"> computacional dos problemas de interesse e apresentação em sala de aula.</w:t>
      </w:r>
    </w:p>
    <w:sectPr w:rsidR="008C00AD" w:rsidRPr="008C00AD" w:rsidSect="007641D1">
      <w:pgSz w:w="11906" w:h="16838" w:code="9"/>
      <w:pgMar w:top="567" w:right="567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A26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8D01362"/>
    <w:multiLevelType w:val="hybridMultilevel"/>
    <w:tmpl w:val="AB9AA226"/>
    <w:lvl w:ilvl="0" w:tplc="0416000F">
      <w:start w:val="1"/>
      <w:numFmt w:val="decimal"/>
      <w:lvlText w:val="%1."/>
      <w:lvlJc w:val="left"/>
      <w:pPr>
        <w:ind w:left="960" w:hanging="360"/>
      </w:pPr>
    </w:lvl>
    <w:lvl w:ilvl="1" w:tplc="04160019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EF70E95"/>
    <w:multiLevelType w:val="hybridMultilevel"/>
    <w:tmpl w:val="3D00B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15BF"/>
    <w:multiLevelType w:val="hybridMultilevel"/>
    <w:tmpl w:val="8370F142"/>
    <w:lvl w:ilvl="0" w:tplc="7902D5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27783"/>
    <w:multiLevelType w:val="hybridMultilevel"/>
    <w:tmpl w:val="3DD6B89C"/>
    <w:lvl w:ilvl="0" w:tplc="041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5840490D"/>
    <w:multiLevelType w:val="hybridMultilevel"/>
    <w:tmpl w:val="5CB04BDC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641D1"/>
    <w:rsid w:val="0000448B"/>
    <w:rsid w:val="00011C68"/>
    <w:rsid w:val="00030C66"/>
    <w:rsid w:val="0003102C"/>
    <w:rsid w:val="00032F1C"/>
    <w:rsid w:val="0003431C"/>
    <w:rsid w:val="0004103A"/>
    <w:rsid w:val="00042642"/>
    <w:rsid w:val="00043595"/>
    <w:rsid w:val="00056E92"/>
    <w:rsid w:val="00070A3B"/>
    <w:rsid w:val="00076707"/>
    <w:rsid w:val="000B7BAB"/>
    <w:rsid w:val="000C66F2"/>
    <w:rsid w:val="000D1544"/>
    <w:rsid w:val="000E7D23"/>
    <w:rsid w:val="0010120B"/>
    <w:rsid w:val="0011127A"/>
    <w:rsid w:val="00116128"/>
    <w:rsid w:val="00134747"/>
    <w:rsid w:val="00136772"/>
    <w:rsid w:val="00145542"/>
    <w:rsid w:val="0014556E"/>
    <w:rsid w:val="0017031C"/>
    <w:rsid w:val="001828BC"/>
    <w:rsid w:val="00185977"/>
    <w:rsid w:val="001863EF"/>
    <w:rsid w:val="001959DF"/>
    <w:rsid w:val="001A4647"/>
    <w:rsid w:val="001C1102"/>
    <w:rsid w:val="001C1D3B"/>
    <w:rsid w:val="001D2B8C"/>
    <w:rsid w:val="001F0E2F"/>
    <w:rsid w:val="00214561"/>
    <w:rsid w:val="00215DDF"/>
    <w:rsid w:val="00232C5A"/>
    <w:rsid w:val="002346BF"/>
    <w:rsid w:val="00237CA9"/>
    <w:rsid w:val="00247247"/>
    <w:rsid w:val="00256F0E"/>
    <w:rsid w:val="002760D8"/>
    <w:rsid w:val="00291BD4"/>
    <w:rsid w:val="00292C96"/>
    <w:rsid w:val="002A3A14"/>
    <w:rsid w:val="002E2FC1"/>
    <w:rsid w:val="002E67D7"/>
    <w:rsid w:val="003122F6"/>
    <w:rsid w:val="0031351F"/>
    <w:rsid w:val="00332B73"/>
    <w:rsid w:val="003616CD"/>
    <w:rsid w:val="0037184D"/>
    <w:rsid w:val="003866F8"/>
    <w:rsid w:val="003A23FA"/>
    <w:rsid w:val="003B09D7"/>
    <w:rsid w:val="003C61E2"/>
    <w:rsid w:val="003D01D3"/>
    <w:rsid w:val="003D51F5"/>
    <w:rsid w:val="003E12DA"/>
    <w:rsid w:val="003E4A61"/>
    <w:rsid w:val="003F0D7F"/>
    <w:rsid w:val="00417554"/>
    <w:rsid w:val="00431AF1"/>
    <w:rsid w:val="00472F3D"/>
    <w:rsid w:val="004767B6"/>
    <w:rsid w:val="00485334"/>
    <w:rsid w:val="00491F6C"/>
    <w:rsid w:val="00492A21"/>
    <w:rsid w:val="004E355F"/>
    <w:rsid w:val="004E7604"/>
    <w:rsid w:val="004F4A81"/>
    <w:rsid w:val="0050087D"/>
    <w:rsid w:val="00505D72"/>
    <w:rsid w:val="00522B19"/>
    <w:rsid w:val="0053018E"/>
    <w:rsid w:val="005373DE"/>
    <w:rsid w:val="005422A6"/>
    <w:rsid w:val="005773B0"/>
    <w:rsid w:val="00580F2C"/>
    <w:rsid w:val="00596EB6"/>
    <w:rsid w:val="00597815"/>
    <w:rsid w:val="005A2018"/>
    <w:rsid w:val="005B418D"/>
    <w:rsid w:val="005D34D3"/>
    <w:rsid w:val="005D60A3"/>
    <w:rsid w:val="005D6207"/>
    <w:rsid w:val="005F3A73"/>
    <w:rsid w:val="00603D97"/>
    <w:rsid w:val="0064006B"/>
    <w:rsid w:val="00641516"/>
    <w:rsid w:val="00653A82"/>
    <w:rsid w:val="00653EF4"/>
    <w:rsid w:val="006617E0"/>
    <w:rsid w:val="006A70EF"/>
    <w:rsid w:val="006C46A9"/>
    <w:rsid w:val="006D2EC0"/>
    <w:rsid w:val="006E35BC"/>
    <w:rsid w:val="006F50F8"/>
    <w:rsid w:val="00713062"/>
    <w:rsid w:val="00714A7F"/>
    <w:rsid w:val="0071587B"/>
    <w:rsid w:val="0072210D"/>
    <w:rsid w:val="0072550E"/>
    <w:rsid w:val="00750034"/>
    <w:rsid w:val="007641D1"/>
    <w:rsid w:val="007743E3"/>
    <w:rsid w:val="00781D57"/>
    <w:rsid w:val="00791767"/>
    <w:rsid w:val="007C080F"/>
    <w:rsid w:val="007C7F58"/>
    <w:rsid w:val="007E1B84"/>
    <w:rsid w:val="007F608A"/>
    <w:rsid w:val="00800197"/>
    <w:rsid w:val="008035BC"/>
    <w:rsid w:val="00805388"/>
    <w:rsid w:val="00816FB2"/>
    <w:rsid w:val="008222FF"/>
    <w:rsid w:val="008314FA"/>
    <w:rsid w:val="00841670"/>
    <w:rsid w:val="00844122"/>
    <w:rsid w:val="0086046F"/>
    <w:rsid w:val="00880A62"/>
    <w:rsid w:val="008820D8"/>
    <w:rsid w:val="008877A2"/>
    <w:rsid w:val="008A4082"/>
    <w:rsid w:val="008B44D7"/>
    <w:rsid w:val="008C00AD"/>
    <w:rsid w:val="008C52FA"/>
    <w:rsid w:val="008E13B0"/>
    <w:rsid w:val="008E2C07"/>
    <w:rsid w:val="008E69BC"/>
    <w:rsid w:val="008F4C20"/>
    <w:rsid w:val="008F50F6"/>
    <w:rsid w:val="008F7794"/>
    <w:rsid w:val="00906ED5"/>
    <w:rsid w:val="009117E0"/>
    <w:rsid w:val="009149C5"/>
    <w:rsid w:val="00924551"/>
    <w:rsid w:val="0093333B"/>
    <w:rsid w:val="0095624C"/>
    <w:rsid w:val="00964913"/>
    <w:rsid w:val="009660B8"/>
    <w:rsid w:val="00966267"/>
    <w:rsid w:val="009674E1"/>
    <w:rsid w:val="009D5F27"/>
    <w:rsid w:val="00A053DF"/>
    <w:rsid w:val="00A10C8A"/>
    <w:rsid w:val="00A23CB5"/>
    <w:rsid w:val="00A46308"/>
    <w:rsid w:val="00A608E3"/>
    <w:rsid w:val="00A8294F"/>
    <w:rsid w:val="00A97F5C"/>
    <w:rsid w:val="00AA0968"/>
    <w:rsid w:val="00AA09CB"/>
    <w:rsid w:val="00AA3588"/>
    <w:rsid w:val="00AA44C0"/>
    <w:rsid w:val="00AA6AC1"/>
    <w:rsid w:val="00AC293E"/>
    <w:rsid w:val="00AF5785"/>
    <w:rsid w:val="00B073FA"/>
    <w:rsid w:val="00B14941"/>
    <w:rsid w:val="00B2385C"/>
    <w:rsid w:val="00B309D2"/>
    <w:rsid w:val="00B3324A"/>
    <w:rsid w:val="00B33C27"/>
    <w:rsid w:val="00B33D9E"/>
    <w:rsid w:val="00B76256"/>
    <w:rsid w:val="00BB2E60"/>
    <w:rsid w:val="00BF39AD"/>
    <w:rsid w:val="00C022BE"/>
    <w:rsid w:val="00C17708"/>
    <w:rsid w:val="00C21FEB"/>
    <w:rsid w:val="00C22207"/>
    <w:rsid w:val="00C50E2D"/>
    <w:rsid w:val="00C52F73"/>
    <w:rsid w:val="00C81DF3"/>
    <w:rsid w:val="00C91AAC"/>
    <w:rsid w:val="00C94E9A"/>
    <w:rsid w:val="00CA3A40"/>
    <w:rsid w:val="00CB6076"/>
    <w:rsid w:val="00CC6EB5"/>
    <w:rsid w:val="00CD6135"/>
    <w:rsid w:val="00CF1956"/>
    <w:rsid w:val="00D21391"/>
    <w:rsid w:val="00D65BE8"/>
    <w:rsid w:val="00D71386"/>
    <w:rsid w:val="00D839DC"/>
    <w:rsid w:val="00D924FE"/>
    <w:rsid w:val="00DA50E8"/>
    <w:rsid w:val="00DB03CF"/>
    <w:rsid w:val="00DB130E"/>
    <w:rsid w:val="00E21F67"/>
    <w:rsid w:val="00E44F01"/>
    <w:rsid w:val="00E46852"/>
    <w:rsid w:val="00E8641C"/>
    <w:rsid w:val="00EA63EB"/>
    <w:rsid w:val="00EA78C9"/>
    <w:rsid w:val="00EC0842"/>
    <w:rsid w:val="00ED376F"/>
    <w:rsid w:val="00EE0D6B"/>
    <w:rsid w:val="00EE6747"/>
    <w:rsid w:val="00EF5600"/>
    <w:rsid w:val="00F326D3"/>
    <w:rsid w:val="00F40901"/>
    <w:rsid w:val="00F527B2"/>
    <w:rsid w:val="00F70388"/>
    <w:rsid w:val="00F70B7E"/>
    <w:rsid w:val="00F73950"/>
    <w:rsid w:val="00F801F4"/>
    <w:rsid w:val="00FB29E0"/>
    <w:rsid w:val="00FD4127"/>
    <w:rsid w:val="00FF3F0E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1D1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41D1"/>
    <w:pPr>
      <w:tabs>
        <w:tab w:val="center" w:pos="4419"/>
        <w:tab w:val="right" w:pos="8838"/>
      </w:tabs>
    </w:pPr>
  </w:style>
  <w:style w:type="character" w:styleId="nfase">
    <w:name w:val="Emphasis"/>
    <w:qFormat/>
    <w:rsid w:val="007641D1"/>
    <w:rPr>
      <w:i/>
      <w:iCs/>
    </w:rPr>
  </w:style>
  <w:style w:type="paragraph" w:styleId="NormalWeb">
    <w:name w:val="Normal (Web)"/>
    <w:basedOn w:val="Normal"/>
    <w:uiPriority w:val="99"/>
    <w:rsid w:val="009660B8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232C5A"/>
    <w:pPr>
      <w:spacing w:after="120"/>
    </w:pPr>
  </w:style>
  <w:style w:type="character" w:customStyle="1" w:styleId="CorpodetextoChar">
    <w:name w:val="Corpo de texto Char"/>
    <w:link w:val="Corpodetexto"/>
    <w:rsid w:val="00232C5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A3A4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A3A40"/>
    <w:rPr>
      <w:sz w:val="24"/>
      <w:szCs w:val="24"/>
    </w:rPr>
  </w:style>
  <w:style w:type="table" w:styleId="Tabelacomgrade">
    <w:name w:val="Table Grid"/>
    <w:basedOn w:val="Tabelanormal"/>
    <w:uiPriority w:val="59"/>
    <w:rsid w:val="004E355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8E69BC"/>
    <w:pPr>
      <w:ind w:left="708"/>
    </w:pPr>
  </w:style>
  <w:style w:type="paragraph" w:styleId="Textodebalo">
    <w:name w:val="Balloon Text"/>
    <w:basedOn w:val="Normal"/>
    <w:link w:val="TextodebaloChar"/>
    <w:rsid w:val="003C6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61E2"/>
    <w:rPr>
      <w:rFonts w:ascii="Tahom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00197"/>
  </w:style>
  <w:style w:type="paragraph" w:styleId="PargrafodaLista">
    <w:name w:val="List Paragraph"/>
    <w:basedOn w:val="Normal"/>
    <w:uiPriority w:val="72"/>
    <w:rsid w:val="008C0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1D1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41D1"/>
    <w:pPr>
      <w:tabs>
        <w:tab w:val="center" w:pos="4419"/>
        <w:tab w:val="right" w:pos="8838"/>
      </w:tabs>
    </w:pPr>
  </w:style>
  <w:style w:type="character" w:styleId="nfase">
    <w:name w:val="Emphasis"/>
    <w:qFormat/>
    <w:rsid w:val="007641D1"/>
    <w:rPr>
      <w:i/>
      <w:iCs/>
    </w:rPr>
  </w:style>
  <w:style w:type="paragraph" w:styleId="NormalWeb">
    <w:name w:val="Normal (Web)"/>
    <w:basedOn w:val="Normal"/>
    <w:uiPriority w:val="99"/>
    <w:rsid w:val="009660B8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232C5A"/>
    <w:pPr>
      <w:spacing w:after="120"/>
    </w:pPr>
  </w:style>
  <w:style w:type="character" w:customStyle="1" w:styleId="CorpodetextoChar">
    <w:name w:val="Body Text Char"/>
    <w:link w:val="Corpodetexto"/>
    <w:rsid w:val="00232C5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A3A40"/>
    <w:pPr>
      <w:spacing w:after="120" w:line="480" w:lineRule="auto"/>
      <w:ind w:left="283"/>
    </w:pPr>
  </w:style>
  <w:style w:type="character" w:customStyle="1" w:styleId="Recuodecorpodetexto2Char">
    <w:name w:val="Body Text Indent 2 Char"/>
    <w:link w:val="Recuodecorpodetexto2"/>
    <w:rsid w:val="00CA3A40"/>
    <w:rPr>
      <w:sz w:val="24"/>
      <w:szCs w:val="24"/>
    </w:rPr>
  </w:style>
  <w:style w:type="table" w:styleId="Tabelacomgrade">
    <w:name w:val="Table Grid"/>
    <w:basedOn w:val="Tabelanormal"/>
    <w:uiPriority w:val="59"/>
    <w:rsid w:val="004E355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8E69BC"/>
    <w:pPr>
      <w:ind w:left="708"/>
    </w:pPr>
  </w:style>
  <w:style w:type="paragraph" w:styleId="Textodebalo">
    <w:name w:val="Balloon Text"/>
    <w:basedOn w:val="Normal"/>
    <w:link w:val="TextodebaloChar"/>
    <w:rsid w:val="003C61E2"/>
    <w:rPr>
      <w:rFonts w:ascii="Tahoma" w:hAnsi="Tahoma" w:cs="Tahoma"/>
      <w:sz w:val="16"/>
      <w:szCs w:val="16"/>
    </w:rPr>
  </w:style>
  <w:style w:type="character" w:customStyle="1" w:styleId="TextodebaloChar">
    <w:name w:val="Balloon Text Char"/>
    <w:basedOn w:val="Fontepargpadro"/>
    <w:link w:val="Textodebalo"/>
    <w:rsid w:val="003C61E2"/>
    <w:rPr>
      <w:rFonts w:ascii="Tahom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00197"/>
  </w:style>
  <w:style w:type="paragraph" w:styleId="PargrafodaLista">
    <w:name w:val="List Paragraph"/>
    <w:basedOn w:val="Normal"/>
    <w:uiPriority w:val="72"/>
    <w:rsid w:val="008C0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5331-08DE-42B0-83B3-E5703D63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 _Introd_Wavelets</vt:lpstr>
      <vt:lpstr> </vt:lpstr>
    </vt:vector>
  </TitlesOfParts>
  <Company>Hewlett-Packard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 _Introd_Wavelets</dc:title>
  <dc:creator>George Caminha-Maciel</dc:creator>
  <cp:lastModifiedBy>UFSC-437</cp:lastModifiedBy>
  <cp:revision>7</cp:revision>
  <cp:lastPrinted>2012-09-12T11:38:00Z</cp:lastPrinted>
  <dcterms:created xsi:type="dcterms:W3CDTF">2015-04-24T19:06:00Z</dcterms:created>
  <dcterms:modified xsi:type="dcterms:W3CDTF">2015-05-07T21:15:00Z</dcterms:modified>
</cp:coreProperties>
</file>